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5D6CE" w14:textId="23E46581" w:rsidR="007B3899" w:rsidRPr="00547A63" w:rsidRDefault="00547A63" w:rsidP="00547A63">
      <w:pPr>
        <w:jc w:val="center"/>
        <w:rPr>
          <w:rFonts w:cstheme="minorHAnsi"/>
          <w:b/>
          <w:sz w:val="32"/>
          <w:szCs w:val="32"/>
        </w:rPr>
      </w:pPr>
      <w:bookmarkStart w:id="0" w:name="_Hlk505679722"/>
      <w:r w:rsidRPr="00547A63">
        <w:rPr>
          <w:rFonts w:cstheme="minorHAnsi"/>
          <w:b/>
          <w:sz w:val="32"/>
          <w:szCs w:val="32"/>
        </w:rPr>
        <w:t>THE CONCUSSION PLACE</w:t>
      </w:r>
    </w:p>
    <w:p w14:paraId="34B633D6" w14:textId="77777777" w:rsidR="00AE4AFC" w:rsidRDefault="00547A63" w:rsidP="00547A63">
      <w:pPr>
        <w:spacing w:before="100" w:beforeAutospacing="1" w:after="100" w:afterAutospacing="1" w:line="240" w:lineRule="auto"/>
        <w:outlineLvl w:val="3"/>
        <w:rPr>
          <w:rFonts w:ascii="Times New Roman" w:eastAsia="Times New Roman" w:hAnsi="Times New Roman" w:cs="Times New Roman"/>
          <w:sz w:val="24"/>
          <w:szCs w:val="24"/>
        </w:rPr>
      </w:pPr>
      <w:r w:rsidRPr="00547A63">
        <w:rPr>
          <w:rFonts w:ascii="Times New Roman" w:eastAsia="Times New Roman" w:hAnsi="Times New Roman" w:cs="Times New Roman"/>
          <w:b/>
          <w:bCs/>
          <w:sz w:val="24"/>
          <w:szCs w:val="24"/>
        </w:rPr>
        <w:t xml:space="preserve">Dr. Brad </w:t>
      </w:r>
      <w:proofErr w:type="spellStart"/>
      <w:r w:rsidRPr="00547A63">
        <w:rPr>
          <w:rFonts w:ascii="Times New Roman" w:eastAsia="Times New Roman" w:hAnsi="Times New Roman" w:cs="Times New Roman"/>
          <w:b/>
          <w:bCs/>
          <w:sz w:val="24"/>
          <w:szCs w:val="24"/>
        </w:rPr>
        <w:t>Gulla</w:t>
      </w:r>
      <w:proofErr w:type="spellEnd"/>
      <w:r w:rsidRPr="00547A63">
        <w:rPr>
          <w:rFonts w:ascii="Times New Roman" w:eastAsia="Times New Roman" w:hAnsi="Times New Roman" w:cs="Times New Roman"/>
          <w:b/>
          <w:bCs/>
          <w:sz w:val="24"/>
          <w:szCs w:val="24"/>
        </w:rPr>
        <w:t>, D.C., D.I.C.N.B.</w:t>
      </w:r>
      <w:r>
        <w:rPr>
          <w:b/>
          <w:bCs/>
        </w:rPr>
        <w:tab/>
      </w:r>
      <w:r>
        <w:rPr>
          <w:b/>
          <w:bCs/>
        </w:rPr>
        <w:tab/>
      </w:r>
      <w:r>
        <w:rPr>
          <w:b/>
          <w:bCs/>
        </w:rPr>
        <w:tab/>
      </w:r>
      <w:r>
        <w:rPr>
          <w:b/>
          <w:bCs/>
        </w:rPr>
        <w:tab/>
      </w:r>
      <w:r w:rsidRPr="00547A63">
        <w:rPr>
          <w:rFonts w:ascii="Times New Roman" w:eastAsia="Times New Roman" w:hAnsi="Times New Roman" w:cs="Times New Roman"/>
          <w:b/>
          <w:bCs/>
          <w:sz w:val="24"/>
          <w:szCs w:val="24"/>
        </w:rPr>
        <w:t>Contact Info</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br/>
      </w:r>
      <w:r>
        <w:t>3425 Austin Bluffs Parkway, Suite 105</w:t>
      </w:r>
      <w:r>
        <w:tab/>
      </w:r>
      <w:r>
        <w:tab/>
      </w:r>
      <w:r>
        <w:tab/>
      </w:r>
      <w:r>
        <w:tab/>
      </w:r>
      <w:hyperlink r:id="rId5" w:history="1">
        <w:r w:rsidRPr="00547A63">
          <w:rPr>
            <w:rFonts w:ascii="Times New Roman" w:eastAsia="Times New Roman" w:hAnsi="Times New Roman" w:cs="Times New Roman"/>
            <w:sz w:val="24"/>
            <w:szCs w:val="24"/>
            <w:u w:val="single"/>
          </w:rPr>
          <w:t>+1 (719) 380-8055</w:t>
        </w:r>
      </w:hyperlink>
      <w:r>
        <w:br/>
        <w:t>Colorado Springs, CO 80918</w:t>
      </w:r>
      <w:r>
        <w:tab/>
      </w:r>
      <w:r>
        <w:tab/>
      </w:r>
      <w:r>
        <w:tab/>
      </w:r>
      <w:r>
        <w:tab/>
      </w:r>
      <w:r>
        <w:tab/>
      </w:r>
      <w:hyperlink r:id="rId6" w:history="1">
        <w:r w:rsidRPr="00547A63">
          <w:rPr>
            <w:rFonts w:ascii="Times New Roman" w:eastAsia="Times New Roman" w:hAnsi="Times New Roman" w:cs="Times New Roman"/>
            <w:sz w:val="24"/>
            <w:szCs w:val="24"/>
            <w:u w:val="single"/>
          </w:rPr>
          <w:t xml:space="preserve">+1 (719) 309-5482 </w:t>
        </w:r>
      </w:hyperlink>
      <w:r w:rsidRPr="00547A63">
        <w:rPr>
          <w:rFonts w:ascii="Times New Roman" w:eastAsia="Times New Roman" w:hAnsi="Times New Roman" w:cs="Times New Roman"/>
          <w:sz w:val="24"/>
          <w:szCs w:val="24"/>
        </w:rPr>
        <w:t>(fax)</w:t>
      </w:r>
      <w:r>
        <w:rPr>
          <w:rFonts w:ascii="Times New Roman" w:eastAsia="Times New Roman" w:hAnsi="Times New Roman" w:cs="Times New Roman"/>
          <w:sz w:val="24"/>
          <w:szCs w:val="24"/>
        </w:rPr>
        <w:br/>
      </w:r>
      <w:r>
        <w:t xml:space="preserve">                                                                                                                   </w:t>
      </w:r>
      <w:hyperlink r:id="rId7" w:history="1">
        <w:r w:rsidRPr="008E04CC">
          <w:rPr>
            <w:rStyle w:val="Hyperlink"/>
          </w:rPr>
          <w:t>FrontDesk@TheConcussionPlace.com</w:t>
        </w:r>
      </w:hyperlink>
      <w:r>
        <w:t xml:space="preserve"> </w:t>
      </w:r>
      <w:bookmarkEnd w:id="0"/>
      <w:r>
        <w:t xml:space="preserve">             </w:t>
      </w:r>
      <w:r>
        <w:br/>
      </w:r>
      <w:r>
        <w:rPr>
          <w:rFonts w:ascii="Times New Roman" w:eastAsia="Times New Roman" w:hAnsi="Times New Roman" w:cs="Times New Roman"/>
          <w:sz w:val="24"/>
          <w:szCs w:val="24"/>
        </w:rPr>
        <w:br/>
      </w:r>
    </w:p>
    <w:p w14:paraId="547A9AE8" w14:textId="3688AF34" w:rsidR="00547A63" w:rsidRPr="00AE4AFC" w:rsidRDefault="00547A63" w:rsidP="00547A63">
      <w:pPr>
        <w:spacing w:before="100" w:beforeAutospacing="1" w:after="100" w:afterAutospacing="1" w:line="240" w:lineRule="auto"/>
        <w:outlineLvl w:val="3"/>
        <w:rPr>
          <w:rFonts w:ascii="Times New Roman" w:eastAsia="Times New Roman" w:hAnsi="Times New Roman" w:cs="Times New Roman"/>
          <w:b/>
          <w:bCs/>
          <w:sz w:val="32"/>
          <w:szCs w:val="32"/>
          <w:u w:val="single"/>
        </w:rPr>
      </w:pP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 xml:space="preserve">                                    </w:t>
      </w:r>
      <w:r w:rsidRPr="00AE4AFC">
        <w:rPr>
          <w:rFonts w:ascii="Times New Roman" w:eastAsia="Times New Roman" w:hAnsi="Times New Roman" w:cs="Times New Roman"/>
          <w:b/>
          <w:sz w:val="32"/>
          <w:szCs w:val="32"/>
          <w:u w:val="single"/>
        </w:rPr>
        <w:t>Baseline Testing for Contact Sports</w:t>
      </w:r>
    </w:p>
    <w:p w14:paraId="18AFD444" w14:textId="77777777" w:rsidR="00547A63" w:rsidRPr="00547A63" w:rsidRDefault="00547A63" w:rsidP="00547A63">
      <w:pPr>
        <w:spacing w:before="100" w:beforeAutospacing="1" w:after="100" w:afterAutospacing="1" w:line="240" w:lineRule="auto"/>
        <w:outlineLvl w:val="1"/>
        <w:rPr>
          <w:rFonts w:ascii="Times New Roman" w:eastAsia="Times New Roman" w:hAnsi="Times New Roman" w:cs="Times New Roman"/>
          <w:b/>
          <w:bCs/>
          <w:sz w:val="24"/>
          <w:szCs w:val="24"/>
        </w:rPr>
      </w:pPr>
      <w:r w:rsidRPr="00547A63">
        <w:rPr>
          <w:rFonts w:ascii="Times New Roman" w:eastAsia="Times New Roman" w:hAnsi="Times New Roman" w:cs="Times New Roman"/>
          <w:b/>
          <w:bCs/>
          <w:sz w:val="24"/>
          <w:szCs w:val="24"/>
        </w:rPr>
        <w:t>What is Baseline Testing?</w:t>
      </w:r>
    </w:p>
    <w:p w14:paraId="2C6EF478" w14:textId="77777777" w:rsidR="00547A63" w:rsidRPr="00547A63" w:rsidRDefault="00547A63" w:rsidP="00547A63">
      <w:p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Baseline testing is a test that measures how well your brain functions. Many tests measure only the cognitive function of your brain. We at The Concussion Place (TCP) measure how well your brain functions in all areas including in cognitive, balance &amp; equilibrium, vision, motor skills and internal body communication.</w:t>
      </w:r>
    </w:p>
    <w:p w14:paraId="37A5692D" w14:textId="3DF35FBD" w:rsidR="00547A63" w:rsidRPr="00547A63" w:rsidRDefault="00547A63" w:rsidP="00547A63">
      <w:pPr>
        <w:spacing w:before="100" w:beforeAutospacing="1" w:after="100" w:afterAutospacing="1" w:line="240" w:lineRule="auto"/>
        <w:outlineLvl w:val="1"/>
        <w:rPr>
          <w:rFonts w:ascii="Times New Roman" w:eastAsia="Times New Roman" w:hAnsi="Times New Roman" w:cs="Times New Roman"/>
          <w:b/>
          <w:bCs/>
          <w:sz w:val="24"/>
          <w:szCs w:val="24"/>
        </w:rPr>
      </w:pPr>
      <w:r w:rsidRPr="00547A63">
        <w:rPr>
          <w:rFonts w:ascii="Times New Roman" w:eastAsia="Times New Roman" w:hAnsi="Times New Roman" w:cs="Times New Roman"/>
          <w:b/>
          <w:bCs/>
          <w:sz w:val="24"/>
          <w:szCs w:val="24"/>
        </w:rPr>
        <w:t xml:space="preserve">Why is Baseline Testing </w:t>
      </w:r>
      <w:r w:rsidRPr="00547A63">
        <w:rPr>
          <w:rFonts w:ascii="Times New Roman" w:eastAsia="Times New Roman" w:hAnsi="Times New Roman" w:cs="Times New Roman"/>
          <w:b/>
          <w:bCs/>
          <w:sz w:val="24"/>
          <w:szCs w:val="24"/>
        </w:rPr>
        <w:t>So</w:t>
      </w:r>
      <w:r w:rsidRPr="00547A63">
        <w:rPr>
          <w:rFonts w:ascii="Times New Roman" w:eastAsia="Times New Roman" w:hAnsi="Times New Roman" w:cs="Times New Roman"/>
          <w:b/>
          <w:bCs/>
          <w:sz w:val="24"/>
          <w:szCs w:val="24"/>
        </w:rPr>
        <w:t xml:space="preserve"> Important?</w:t>
      </w:r>
    </w:p>
    <w:p w14:paraId="5FC0A50F" w14:textId="48B00958" w:rsidR="00547A63" w:rsidRDefault="00547A63" w:rsidP="00547A63">
      <w:p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Comparing post-injury test results to baseline test results can assist health care professionals in identifying the effects of the injury and planning an effective rehabilitation program and making more informed return to school and play decisions.</w:t>
      </w:r>
    </w:p>
    <w:p w14:paraId="38674129" w14:textId="77777777" w:rsidR="00547A63" w:rsidRPr="00547A63" w:rsidRDefault="00547A63" w:rsidP="00547A63">
      <w:pPr>
        <w:spacing w:before="100" w:beforeAutospacing="1" w:after="100" w:afterAutospacing="1" w:line="240" w:lineRule="auto"/>
        <w:outlineLvl w:val="1"/>
        <w:rPr>
          <w:rFonts w:ascii="Times New Roman" w:eastAsia="Times New Roman" w:hAnsi="Times New Roman" w:cs="Times New Roman"/>
          <w:b/>
          <w:bCs/>
          <w:sz w:val="28"/>
          <w:szCs w:val="28"/>
        </w:rPr>
      </w:pPr>
      <w:r w:rsidRPr="00547A63">
        <w:rPr>
          <w:rFonts w:ascii="Times New Roman" w:eastAsia="Times New Roman" w:hAnsi="Times New Roman" w:cs="Times New Roman"/>
          <w:b/>
          <w:bCs/>
          <w:sz w:val="28"/>
          <w:szCs w:val="28"/>
        </w:rPr>
        <w:t>What makes The Concussion Place Baseline Test Unique?</w:t>
      </w:r>
    </w:p>
    <w:p w14:paraId="6C3B8C12" w14:textId="77777777" w:rsidR="00547A63" w:rsidRPr="00547A63" w:rsidRDefault="00547A63" w:rsidP="00547A6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b/>
          <w:bCs/>
          <w:sz w:val="24"/>
          <w:szCs w:val="24"/>
        </w:rPr>
        <w:t>It is Comprehensive, Full Spectrum and Dynamic.</w:t>
      </w:r>
      <w:r w:rsidRPr="00547A63">
        <w:rPr>
          <w:rFonts w:ascii="Times New Roman" w:eastAsia="Times New Roman" w:hAnsi="Times New Roman" w:cs="Times New Roman"/>
          <w:sz w:val="24"/>
          <w:szCs w:val="24"/>
        </w:rPr>
        <w:br/>
      </w:r>
      <w:r w:rsidRPr="00547A63">
        <w:rPr>
          <w:rFonts w:ascii="Times New Roman" w:eastAsia="Times New Roman" w:hAnsi="Times New Roman" w:cs="Times New Roman"/>
          <w:i/>
          <w:iCs/>
          <w:sz w:val="24"/>
          <w:szCs w:val="24"/>
        </w:rPr>
        <w:t>Dynamic – Effective action and/or motion</w:t>
      </w:r>
    </w:p>
    <w:p w14:paraId="437987FF" w14:textId="77777777" w:rsidR="00547A63" w:rsidRPr="00547A63" w:rsidRDefault="00547A63" w:rsidP="00547A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b/>
          <w:bCs/>
          <w:sz w:val="24"/>
          <w:szCs w:val="24"/>
        </w:rPr>
        <w:t xml:space="preserve">Cannot be sandbagged like traditional, </w:t>
      </w:r>
      <w:proofErr w:type="spellStart"/>
      <w:r w:rsidRPr="00547A63">
        <w:rPr>
          <w:rFonts w:ascii="Times New Roman" w:eastAsia="Times New Roman" w:hAnsi="Times New Roman" w:cs="Times New Roman"/>
          <w:b/>
          <w:bCs/>
          <w:sz w:val="24"/>
          <w:szCs w:val="24"/>
        </w:rPr>
        <w:t>self administered</w:t>
      </w:r>
      <w:proofErr w:type="spellEnd"/>
      <w:r w:rsidRPr="00547A63">
        <w:rPr>
          <w:rFonts w:ascii="Times New Roman" w:eastAsia="Times New Roman" w:hAnsi="Times New Roman" w:cs="Times New Roman"/>
          <w:b/>
          <w:bCs/>
          <w:sz w:val="24"/>
          <w:szCs w:val="24"/>
        </w:rPr>
        <w:t xml:space="preserve"> cognitive only tests.</w:t>
      </w:r>
      <w:r w:rsidRPr="00547A63">
        <w:rPr>
          <w:rFonts w:ascii="Times New Roman" w:eastAsia="Times New Roman" w:hAnsi="Times New Roman" w:cs="Times New Roman"/>
          <w:sz w:val="24"/>
          <w:szCs w:val="24"/>
        </w:rPr>
        <w:br/>
      </w:r>
      <w:r w:rsidRPr="00547A63">
        <w:rPr>
          <w:rFonts w:ascii="Times New Roman" w:eastAsia="Times New Roman" w:hAnsi="Times New Roman" w:cs="Times New Roman"/>
          <w:i/>
          <w:iCs/>
          <w:sz w:val="24"/>
          <w:szCs w:val="24"/>
        </w:rPr>
        <w:t>Sandbagged baseline: where the athlete purposefully scores lower on initial baseline test so that when he/she re-takes the test in event of suspected concussion, score won’t look so bad. Many pro-athletes have admitted to sandbagging.</w:t>
      </w:r>
    </w:p>
    <w:p w14:paraId="28632C69" w14:textId="77777777" w:rsidR="00547A63" w:rsidRPr="00547A63" w:rsidRDefault="00547A63" w:rsidP="00547A6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b/>
          <w:bCs/>
          <w:sz w:val="24"/>
          <w:szCs w:val="24"/>
        </w:rPr>
        <w:t>Doctor and Medical Assistant Administered.</w:t>
      </w:r>
    </w:p>
    <w:p w14:paraId="7FAB8BC3" w14:textId="77777777" w:rsidR="00547A63" w:rsidRPr="00547A63" w:rsidRDefault="00547A63" w:rsidP="00547A6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b/>
          <w:bCs/>
          <w:sz w:val="24"/>
          <w:szCs w:val="24"/>
        </w:rPr>
        <w:t>Includes neurologic exam to assess the nervous system, vision screening, balance &amp; equilibrium, comprehensive health history and concussion history and more.</w:t>
      </w:r>
      <w:r w:rsidRPr="00547A63">
        <w:rPr>
          <w:rFonts w:ascii="Times New Roman" w:eastAsia="Times New Roman" w:hAnsi="Times New Roman" w:cs="Times New Roman"/>
          <w:sz w:val="24"/>
          <w:szCs w:val="24"/>
        </w:rPr>
        <w:br/>
      </w:r>
      <w:r w:rsidRPr="00547A63">
        <w:rPr>
          <w:rFonts w:ascii="Times New Roman" w:eastAsia="Times New Roman" w:hAnsi="Times New Roman" w:cs="Times New Roman"/>
          <w:i/>
          <w:iCs/>
          <w:sz w:val="24"/>
          <w:szCs w:val="24"/>
        </w:rPr>
        <w:t>Nervous System – Responsible for control of body and communication of its parts. </w:t>
      </w:r>
      <w:r w:rsidRPr="00547A63">
        <w:rPr>
          <w:rFonts w:ascii="Times New Roman" w:eastAsia="Times New Roman" w:hAnsi="Times New Roman" w:cs="Times New Roman"/>
          <w:sz w:val="24"/>
          <w:szCs w:val="24"/>
        </w:rPr>
        <w:t>Consists of:</w:t>
      </w:r>
    </w:p>
    <w:p w14:paraId="731DACF3" w14:textId="77777777" w:rsidR="00547A63" w:rsidRPr="00547A63" w:rsidRDefault="00547A63" w:rsidP="00547A6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Brain</w:t>
      </w:r>
    </w:p>
    <w:p w14:paraId="5480E2E2" w14:textId="77777777" w:rsidR="00547A63" w:rsidRPr="00547A63" w:rsidRDefault="00547A63" w:rsidP="00547A6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Spinal cord</w:t>
      </w:r>
    </w:p>
    <w:p w14:paraId="6F8CD4A3" w14:textId="77777777" w:rsidR="00547A63" w:rsidRPr="00547A63" w:rsidRDefault="00547A63" w:rsidP="00547A6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Sensory organs</w:t>
      </w:r>
    </w:p>
    <w:p w14:paraId="08C65792" w14:textId="77777777" w:rsidR="00547A63" w:rsidRPr="00547A63" w:rsidRDefault="00547A63" w:rsidP="00547A6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All the nerves that connect these organs with the rest of the body</w:t>
      </w:r>
    </w:p>
    <w:p w14:paraId="1190355F" w14:textId="77777777" w:rsidR="00AE4AFC" w:rsidRDefault="00AE4AFC" w:rsidP="00547A63">
      <w:pPr>
        <w:spacing w:before="100" w:beforeAutospacing="1" w:after="100" w:afterAutospacing="1" w:line="240" w:lineRule="auto"/>
        <w:rPr>
          <w:rFonts w:ascii="Times New Roman" w:eastAsia="Times New Roman" w:hAnsi="Times New Roman" w:cs="Times New Roman"/>
          <w:sz w:val="24"/>
          <w:szCs w:val="24"/>
        </w:rPr>
      </w:pPr>
    </w:p>
    <w:p w14:paraId="24EA5D5E" w14:textId="77777777" w:rsidR="00AE4AFC" w:rsidRDefault="00AE4AFC" w:rsidP="00547A63">
      <w:pPr>
        <w:spacing w:before="100" w:beforeAutospacing="1" w:after="100" w:afterAutospacing="1" w:line="240" w:lineRule="auto"/>
        <w:rPr>
          <w:rFonts w:ascii="Times New Roman" w:eastAsia="Times New Roman" w:hAnsi="Times New Roman" w:cs="Times New Roman"/>
          <w:sz w:val="24"/>
          <w:szCs w:val="24"/>
        </w:rPr>
      </w:pPr>
    </w:p>
    <w:p w14:paraId="107539FD" w14:textId="77777777" w:rsidR="00AE4AFC" w:rsidRDefault="00AE4AFC" w:rsidP="00547A63">
      <w:pPr>
        <w:spacing w:before="100" w:beforeAutospacing="1" w:after="100" w:afterAutospacing="1" w:line="240" w:lineRule="auto"/>
        <w:rPr>
          <w:rFonts w:ascii="Times New Roman" w:eastAsia="Times New Roman" w:hAnsi="Times New Roman" w:cs="Times New Roman"/>
          <w:sz w:val="24"/>
          <w:szCs w:val="24"/>
        </w:rPr>
      </w:pPr>
    </w:p>
    <w:p w14:paraId="01A5C6B4" w14:textId="77777777" w:rsidR="00AE4AFC" w:rsidRDefault="00AE4AFC" w:rsidP="00547A63">
      <w:pPr>
        <w:spacing w:before="100" w:beforeAutospacing="1" w:after="100" w:afterAutospacing="1" w:line="240" w:lineRule="auto"/>
        <w:rPr>
          <w:rFonts w:ascii="Times New Roman" w:eastAsia="Times New Roman" w:hAnsi="Times New Roman" w:cs="Times New Roman"/>
          <w:sz w:val="24"/>
          <w:szCs w:val="24"/>
        </w:rPr>
      </w:pPr>
    </w:p>
    <w:p w14:paraId="3C1A3450" w14:textId="7C3E6B42" w:rsidR="00547A63" w:rsidRPr="00547A63" w:rsidRDefault="00547A63" w:rsidP="00547A63">
      <w:p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lastRenderedPageBreak/>
        <w:t>The comprehensive baseline test can also lead to performance enhancement as it will highlight areas of existing weakness that can be corrected and/or improved upon.</w:t>
      </w:r>
    </w:p>
    <w:p w14:paraId="5455A459" w14:textId="77777777" w:rsidR="00547A63" w:rsidRPr="00547A63" w:rsidRDefault="00547A63" w:rsidP="00547A63">
      <w:p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This testing and assessment process is 40 minutes to 1-hour &amp; </w:t>
      </w:r>
      <w:r w:rsidRPr="00547A63">
        <w:rPr>
          <w:rFonts w:ascii="Times New Roman" w:eastAsia="Times New Roman" w:hAnsi="Times New Roman" w:cs="Times New Roman"/>
          <w:b/>
          <w:bCs/>
          <w:sz w:val="24"/>
          <w:szCs w:val="24"/>
        </w:rPr>
        <w:t>valued at $650</w:t>
      </w:r>
      <w:r w:rsidRPr="00547A63">
        <w:rPr>
          <w:rFonts w:ascii="Times New Roman" w:eastAsia="Times New Roman" w:hAnsi="Times New Roman" w:cs="Times New Roman"/>
          <w:sz w:val="24"/>
          <w:szCs w:val="24"/>
        </w:rPr>
        <w:t xml:space="preserve">. Because Dr. </w:t>
      </w:r>
      <w:proofErr w:type="spellStart"/>
      <w:r w:rsidRPr="00547A63">
        <w:rPr>
          <w:rFonts w:ascii="Times New Roman" w:eastAsia="Times New Roman" w:hAnsi="Times New Roman" w:cs="Times New Roman"/>
          <w:sz w:val="24"/>
          <w:szCs w:val="24"/>
        </w:rPr>
        <w:t>Gulla</w:t>
      </w:r>
      <w:proofErr w:type="spellEnd"/>
      <w:r w:rsidRPr="00547A63">
        <w:rPr>
          <w:rFonts w:ascii="Times New Roman" w:eastAsia="Times New Roman" w:hAnsi="Times New Roman" w:cs="Times New Roman"/>
          <w:sz w:val="24"/>
          <w:szCs w:val="24"/>
        </w:rPr>
        <w:t xml:space="preserve"> is committed to ensuring all our Colorado Springs and Colorado Springs Area Athletes are properly and efficiently baseline tested, he is offering the complete, Dynamic Baseline Testing and Assessment</w:t>
      </w:r>
      <w:r w:rsidRPr="00547A63">
        <w:rPr>
          <w:rFonts w:ascii="Times New Roman" w:eastAsia="Times New Roman" w:hAnsi="Times New Roman" w:cs="Times New Roman"/>
          <w:b/>
          <w:bCs/>
          <w:sz w:val="24"/>
          <w:szCs w:val="24"/>
        </w:rPr>
        <w:t> 82% off for</w:t>
      </w:r>
      <w:r w:rsidRPr="00547A63">
        <w:rPr>
          <w:rFonts w:ascii="Times New Roman" w:eastAsia="Times New Roman" w:hAnsi="Times New Roman" w:cs="Times New Roman"/>
          <w:sz w:val="24"/>
          <w:szCs w:val="24"/>
        </w:rPr>
        <w:t> </w:t>
      </w:r>
      <w:r w:rsidRPr="00547A63">
        <w:rPr>
          <w:rFonts w:ascii="Times New Roman" w:eastAsia="Times New Roman" w:hAnsi="Times New Roman" w:cs="Times New Roman"/>
          <w:b/>
          <w:bCs/>
          <w:sz w:val="24"/>
          <w:szCs w:val="24"/>
        </w:rPr>
        <w:t>only</w:t>
      </w:r>
      <w:r w:rsidRPr="00547A63">
        <w:rPr>
          <w:rFonts w:ascii="Times New Roman" w:eastAsia="Times New Roman" w:hAnsi="Times New Roman" w:cs="Times New Roman"/>
          <w:sz w:val="24"/>
          <w:szCs w:val="24"/>
        </w:rPr>
        <w:t> </w:t>
      </w:r>
      <w:r w:rsidRPr="00547A63">
        <w:rPr>
          <w:rFonts w:ascii="Times New Roman" w:eastAsia="Times New Roman" w:hAnsi="Times New Roman" w:cs="Times New Roman"/>
          <w:b/>
          <w:bCs/>
          <w:sz w:val="24"/>
          <w:szCs w:val="24"/>
        </w:rPr>
        <w:t>$120! </w:t>
      </w:r>
      <w:r w:rsidRPr="00547A63">
        <w:rPr>
          <w:rFonts w:ascii="Times New Roman" w:eastAsia="Times New Roman" w:hAnsi="Times New Roman" w:cs="Times New Roman"/>
          <w:sz w:val="24"/>
          <w:szCs w:val="24"/>
        </w:rPr>
        <w:t>Many colleges and professional sports are moving toward mandatory Concussion Baseline Testing. What an investment to get this done </w:t>
      </w:r>
      <w:r w:rsidRPr="00547A63">
        <w:rPr>
          <w:rFonts w:ascii="Times New Roman" w:eastAsia="Times New Roman" w:hAnsi="Times New Roman" w:cs="Times New Roman"/>
          <w:b/>
          <w:bCs/>
          <w:sz w:val="24"/>
          <w:szCs w:val="24"/>
        </w:rPr>
        <w:t>NOW!</w:t>
      </w:r>
      <w:r w:rsidRPr="00547A63">
        <w:rPr>
          <w:rFonts w:ascii="Times New Roman" w:eastAsia="Times New Roman" w:hAnsi="Times New Roman" w:cs="Times New Roman"/>
          <w:sz w:val="24"/>
          <w:szCs w:val="24"/>
        </w:rPr>
        <w:t xml:space="preserve"> It’s more </w:t>
      </w:r>
      <w:proofErr w:type="spellStart"/>
      <w:r w:rsidRPr="00547A63">
        <w:rPr>
          <w:rFonts w:ascii="Times New Roman" w:eastAsia="Times New Roman" w:hAnsi="Times New Roman" w:cs="Times New Roman"/>
          <w:sz w:val="24"/>
          <w:szCs w:val="24"/>
        </w:rPr>
        <w:t>then</w:t>
      </w:r>
      <w:proofErr w:type="spellEnd"/>
      <w:r w:rsidRPr="00547A63">
        <w:rPr>
          <w:rFonts w:ascii="Times New Roman" w:eastAsia="Times New Roman" w:hAnsi="Times New Roman" w:cs="Times New Roman"/>
          <w:sz w:val="24"/>
          <w:szCs w:val="24"/>
        </w:rPr>
        <w:t xml:space="preserve"> sports, it’s care for your loved ones who love sports. </w:t>
      </w:r>
    </w:p>
    <w:p w14:paraId="748EC884" w14:textId="77777777" w:rsidR="00547A63" w:rsidRPr="00547A63" w:rsidRDefault="00547A63" w:rsidP="00547A63">
      <w:pPr>
        <w:spacing w:before="100" w:beforeAutospacing="1" w:after="100" w:afterAutospacing="1" w:line="240" w:lineRule="auto"/>
        <w:outlineLvl w:val="1"/>
        <w:rPr>
          <w:rFonts w:ascii="Times New Roman" w:eastAsia="Times New Roman" w:hAnsi="Times New Roman" w:cs="Times New Roman"/>
          <w:b/>
          <w:bCs/>
          <w:sz w:val="28"/>
          <w:szCs w:val="28"/>
        </w:rPr>
      </w:pPr>
      <w:r w:rsidRPr="00547A63">
        <w:rPr>
          <w:rFonts w:ascii="Times New Roman" w:eastAsia="Times New Roman" w:hAnsi="Times New Roman" w:cs="Times New Roman"/>
          <w:b/>
          <w:bCs/>
          <w:sz w:val="28"/>
          <w:szCs w:val="28"/>
        </w:rPr>
        <w:t xml:space="preserve">What Are Common Symptoms of </w:t>
      </w:r>
      <w:proofErr w:type="gramStart"/>
      <w:r w:rsidRPr="00547A63">
        <w:rPr>
          <w:rFonts w:ascii="Times New Roman" w:eastAsia="Times New Roman" w:hAnsi="Times New Roman" w:cs="Times New Roman"/>
          <w:b/>
          <w:bCs/>
          <w:sz w:val="28"/>
          <w:szCs w:val="28"/>
        </w:rPr>
        <w:t>A</w:t>
      </w:r>
      <w:proofErr w:type="gramEnd"/>
      <w:r w:rsidRPr="00547A63">
        <w:rPr>
          <w:rFonts w:ascii="Times New Roman" w:eastAsia="Times New Roman" w:hAnsi="Times New Roman" w:cs="Times New Roman"/>
          <w:b/>
          <w:bCs/>
          <w:sz w:val="28"/>
          <w:szCs w:val="28"/>
        </w:rPr>
        <w:t xml:space="preserve"> Concussion? </w:t>
      </w:r>
    </w:p>
    <w:p w14:paraId="24AF5628" w14:textId="77777777" w:rsidR="00547A63" w:rsidRPr="00547A63" w:rsidRDefault="00547A63" w:rsidP="00547A63">
      <w:pPr>
        <w:spacing w:before="100" w:beforeAutospacing="1" w:after="100" w:afterAutospacing="1" w:line="240" w:lineRule="auto"/>
        <w:outlineLvl w:val="2"/>
        <w:rPr>
          <w:rFonts w:ascii="Times New Roman" w:eastAsia="Times New Roman" w:hAnsi="Times New Roman" w:cs="Times New Roman"/>
          <w:b/>
          <w:bCs/>
          <w:sz w:val="27"/>
          <w:szCs w:val="27"/>
        </w:rPr>
      </w:pPr>
      <w:r w:rsidRPr="00547A63">
        <w:rPr>
          <w:rFonts w:ascii="Times New Roman" w:eastAsia="Times New Roman" w:hAnsi="Times New Roman" w:cs="Times New Roman"/>
          <w:b/>
          <w:bCs/>
          <w:sz w:val="27"/>
          <w:szCs w:val="27"/>
        </w:rPr>
        <w:t xml:space="preserve">Signs Observed </w:t>
      </w:r>
      <w:proofErr w:type="gramStart"/>
      <w:r w:rsidRPr="00547A63">
        <w:rPr>
          <w:rFonts w:ascii="Times New Roman" w:eastAsia="Times New Roman" w:hAnsi="Times New Roman" w:cs="Times New Roman"/>
          <w:b/>
          <w:bCs/>
          <w:sz w:val="27"/>
          <w:szCs w:val="27"/>
        </w:rPr>
        <w:t>By</w:t>
      </w:r>
      <w:proofErr w:type="gramEnd"/>
      <w:r w:rsidRPr="00547A63">
        <w:rPr>
          <w:rFonts w:ascii="Times New Roman" w:eastAsia="Times New Roman" w:hAnsi="Times New Roman" w:cs="Times New Roman"/>
          <w:b/>
          <w:bCs/>
          <w:sz w:val="27"/>
          <w:szCs w:val="27"/>
        </w:rPr>
        <w:t xml:space="preserve"> Others</w:t>
      </w:r>
    </w:p>
    <w:p w14:paraId="75890D14" w14:textId="77777777" w:rsidR="00547A63" w:rsidRPr="00547A63" w:rsidRDefault="00547A63" w:rsidP="00547A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Appears dazed or stunned</w:t>
      </w:r>
    </w:p>
    <w:p w14:paraId="25C79C39" w14:textId="77777777" w:rsidR="00547A63" w:rsidRPr="00547A63" w:rsidRDefault="00547A63" w:rsidP="00547A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Is confused about assignment or position</w:t>
      </w:r>
    </w:p>
    <w:p w14:paraId="75C0F62B" w14:textId="77777777" w:rsidR="00547A63" w:rsidRPr="00547A63" w:rsidRDefault="00547A63" w:rsidP="00547A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Forgets an instruction</w:t>
      </w:r>
    </w:p>
    <w:p w14:paraId="06B0CA0F" w14:textId="77777777" w:rsidR="00547A63" w:rsidRPr="00547A63" w:rsidRDefault="00547A63" w:rsidP="00547A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Is unsure of game, score or opponent</w:t>
      </w:r>
    </w:p>
    <w:p w14:paraId="47444D6F" w14:textId="77777777" w:rsidR="00547A63" w:rsidRPr="00547A63" w:rsidRDefault="00547A63" w:rsidP="00547A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Moves Clumsily</w:t>
      </w:r>
    </w:p>
    <w:p w14:paraId="225B66B4" w14:textId="77777777" w:rsidR="00547A63" w:rsidRPr="00547A63" w:rsidRDefault="00547A63" w:rsidP="00547A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Answers questions slowly</w:t>
      </w:r>
    </w:p>
    <w:p w14:paraId="277FD6E4" w14:textId="77777777" w:rsidR="00547A63" w:rsidRPr="00547A63" w:rsidRDefault="00547A63" w:rsidP="00547A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Loses consciousness (even briefly)</w:t>
      </w:r>
    </w:p>
    <w:p w14:paraId="6E63B7F3" w14:textId="77777777" w:rsidR="00547A63" w:rsidRPr="00547A63" w:rsidRDefault="00547A63" w:rsidP="00547A63">
      <w:pPr>
        <w:spacing w:before="100" w:beforeAutospacing="1" w:after="100" w:afterAutospacing="1" w:line="240" w:lineRule="auto"/>
        <w:outlineLvl w:val="2"/>
        <w:rPr>
          <w:rFonts w:ascii="Times New Roman" w:eastAsia="Times New Roman" w:hAnsi="Times New Roman" w:cs="Times New Roman"/>
          <w:b/>
          <w:bCs/>
          <w:sz w:val="27"/>
          <w:szCs w:val="27"/>
        </w:rPr>
      </w:pPr>
      <w:r w:rsidRPr="00547A63">
        <w:rPr>
          <w:rFonts w:ascii="Times New Roman" w:eastAsia="Times New Roman" w:hAnsi="Times New Roman" w:cs="Times New Roman"/>
          <w:b/>
          <w:bCs/>
          <w:sz w:val="27"/>
          <w:szCs w:val="27"/>
        </w:rPr>
        <w:t xml:space="preserve">Symptoms Reported </w:t>
      </w:r>
      <w:proofErr w:type="gramStart"/>
      <w:r w:rsidRPr="00547A63">
        <w:rPr>
          <w:rFonts w:ascii="Times New Roman" w:eastAsia="Times New Roman" w:hAnsi="Times New Roman" w:cs="Times New Roman"/>
          <w:b/>
          <w:bCs/>
          <w:sz w:val="27"/>
          <w:szCs w:val="27"/>
        </w:rPr>
        <w:t>By</w:t>
      </w:r>
      <w:proofErr w:type="gramEnd"/>
      <w:r w:rsidRPr="00547A63">
        <w:rPr>
          <w:rFonts w:ascii="Times New Roman" w:eastAsia="Times New Roman" w:hAnsi="Times New Roman" w:cs="Times New Roman"/>
          <w:b/>
          <w:bCs/>
          <w:sz w:val="27"/>
          <w:szCs w:val="27"/>
        </w:rPr>
        <w:t xml:space="preserve"> Person w/ Concussion </w:t>
      </w:r>
    </w:p>
    <w:p w14:paraId="0294DE4A" w14:textId="77777777" w:rsidR="00547A63" w:rsidRPr="00547A63" w:rsidRDefault="00547A63" w:rsidP="00547A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Headache or “pressure” in head</w:t>
      </w:r>
    </w:p>
    <w:p w14:paraId="24207DD9" w14:textId="77777777" w:rsidR="00547A63" w:rsidRPr="00547A63" w:rsidRDefault="00547A63" w:rsidP="00547A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Nausea or vomiting</w:t>
      </w:r>
    </w:p>
    <w:p w14:paraId="0D88B3D2" w14:textId="77777777" w:rsidR="00547A63" w:rsidRPr="00547A63" w:rsidRDefault="00547A63" w:rsidP="00547A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Balance Problems or dizziness</w:t>
      </w:r>
    </w:p>
    <w:p w14:paraId="50673C6E" w14:textId="77777777" w:rsidR="00547A63" w:rsidRPr="00547A63" w:rsidRDefault="00547A63" w:rsidP="00547A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Double or blurry vision</w:t>
      </w:r>
    </w:p>
    <w:p w14:paraId="23862A32" w14:textId="77777777" w:rsidR="00547A63" w:rsidRPr="00547A63" w:rsidRDefault="00547A63" w:rsidP="00547A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Sensitivity to light</w:t>
      </w:r>
    </w:p>
    <w:p w14:paraId="6D0D78A8" w14:textId="77777777" w:rsidR="00547A63" w:rsidRPr="00547A63" w:rsidRDefault="00547A63" w:rsidP="00547A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Sensitivity to noise</w:t>
      </w:r>
    </w:p>
    <w:p w14:paraId="38DAC396" w14:textId="77777777" w:rsidR="00547A63" w:rsidRPr="00547A63" w:rsidRDefault="00547A63" w:rsidP="00547A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Feeling sluggish, hazy, foggy or groggy</w:t>
      </w:r>
    </w:p>
    <w:p w14:paraId="3B8E2364" w14:textId="77777777" w:rsidR="00547A63" w:rsidRPr="00547A63" w:rsidRDefault="00547A63" w:rsidP="00547A63">
      <w:pPr>
        <w:spacing w:before="100" w:beforeAutospacing="1" w:after="100" w:afterAutospacing="1" w:line="240" w:lineRule="auto"/>
        <w:outlineLvl w:val="1"/>
        <w:rPr>
          <w:rFonts w:ascii="Times New Roman" w:eastAsia="Times New Roman" w:hAnsi="Times New Roman" w:cs="Times New Roman"/>
          <w:b/>
          <w:bCs/>
          <w:sz w:val="28"/>
          <w:szCs w:val="28"/>
        </w:rPr>
      </w:pPr>
      <w:r w:rsidRPr="00547A63">
        <w:rPr>
          <w:rFonts w:ascii="Times New Roman" w:eastAsia="Times New Roman" w:hAnsi="Times New Roman" w:cs="Times New Roman"/>
          <w:b/>
          <w:bCs/>
          <w:sz w:val="28"/>
          <w:szCs w:val="28"/>
        </w:rPr>
        <w:t xml:space="preserve">When Should I Go </w:t>
      </w:r>
      <w:proofErr w:type="gramStart"/>
      <w:r w:rsidRPr="00547A63">
        <w:rPr>
          <w:rFonts w:ascii="Times New Roman" w:eastAsia="Times New Roman" w:hAnsi="Times New Roman" w:cs="Times New Roman"/>
          <w:b/>
          <w:bCs/>
          <w:sz w:val="28"/>
          <w:szCs w:val="28"/>
        </w:rPr>
        <w:t>To</w:t>
      </w:r>
      <w:proofErr w:type="gramEnd"/>
      <w:r w:rsidRPr="00547A63">
        <w:rPr>
          <w:rFonts w:ascii="Times New Roman" w:eastAsia="Times New Roman" w:hAnsi="Times New Roman" w:cs="Times New Roman"/>
          <w:b/>
          <w:bCs/>
          <w:sz w:val="28"/>
          <w:szCs w:val="28"/>
        </w:rPr>
        <w:t xml:space="preserve"> The Emergency Room? </w:t>
      </w:r>
    </w:p>
    <w:p w14:paraId="56F07B42" w14:textId="77777777" w:rsidR="00547A63" w:rsidRPr="00547A63" w:rsidRDefault="00547A63" w:rsidP="00547A63">
      <w:p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When the individual with suspected concussion exhibits one or more of the following danger signs:</w:t>
      </w:r>
    </w:p>
    <w:p w14:paraId="62B57B33"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One pupil larger than the other</w:t>
      </w:r>
    </w:p>
    <w:p w14:paraId="674446C4"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Is drowsy or cannot be awakened</w:t>
      </w:r>
    </w:p>
    <w:p w14:paraId="415BB4FB"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A headache that gets worse</w:t>
      </w:r>
    </w:p>
    <w:p w14:paraId="763ACA9C"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Weakness, numbness or decreased coordination</w:t>
      </w:r>
    </w:p>
    <w:p w14:paraId="487BC32C"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Repeated vomiting or nausea</w:t>
      </w:r>
    </w:p>
    <w:p w14:paraId="4EFB5C9B"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Slurred speech</w:t>
      </w:r>
    </w:p>
    <w:p w14:paraId="1C1C762F"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Convulsions or seizures</w:t>
      </w:r>
    </w:p>
    <w:p w14:paraId="0AEEB4AE"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Cannot recognize people or places</w:t>
      </w:r>
    </w:p>
    <w:p w14:paraId="02963541" w14:textId="77777777" w:rsidR="00547A63" w:rsidRPr="00547A63" w:rsidRDefault="00547A63" w:rsidP="00547A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Becomes increasingly confused, restless or agitated</w:t>
      </w:r>
    </w:p>
    <w:p w14:paraId="600916B1" w14:textId="5CA29DE1" w:rsidR="00547A63" w:rsidRDefault="00547A63" w:rsidP="00AE4AFC">
      <w:pPr>
        <w:spacing w:before="100" w:beforeAutospacing="1" w:after="100" w:afterAutospacing="1" w:line="240" w:lineRule="auto"/>
        <w:rPr>
          <w:rFonts w:ascii="Times New Roman" w:eastAsia="Times New Roman" w:hAnsi="Times New Roman" w:cs="Times New Roman"/>
          <w:sz w:val="24"/>
          <w:szCs w:val="24"/>
        </w:rPr>
      </w:pPr>
      <w:r w:rsidRPr="00547A63">
        <w:rPr>
          <w:rFonts w:ascii="Times New Roman" w:eastAsia="Times New Roman" w:hAnsi="Times New Roman" w:cs="Times New Roman"/>
          <w:sz w:val="24"/>
          <w:szCs w:val="24"/>
        </w:rPr>
        <w:t xml:space="preserve">Please go to the Emergency Room if you suspect an individual has a concussion. </w:t>
      </w:r>
      <w:r w:rsidR="00AE4AFC">
        <w:rPr>
          <w:rFonts w:ascii="Times New Roman" w:eastAsia="Times New Roman" w:hAnsi="Times New Roman" w:cs="Times New Roman"/>
          <w:sz w:val="24"/>
          <w:szCs w:val="24"/>
        </w:rPr>
        <w:br/>
      </w:r>
      <w:r w:rsidRPr="00547A63">
        <w:rPr>
          <w:rFonts w:ascii="Times New Roman" w:eastAsia="Times New Roman" w:hAnsi="Times New Roman" w:cs="Times New Roman"/>
          <w:sz w:val="24"/>
          <w:szCs w:val="24"/>
        </w:rPr>
        <w:t>For more information, please go to our </w:t>
      </w:r>
      <w:hyperlink r:id="rId8" w:tgtFrame="_blank" w:history="1">
        <w:r w:rsidRPr="00547A63">
          <w:rPr>
            <w:rFonts w:ascii="Times New Roman" w:eastAsia="Times New Roman" w:hAnsi="Times New Roman" w:cs="Times New Roman"/>
            <w:color w:val="0000FF"/>
            <w:sz w:val="24"/>
            <w:szCs w:val="24"/>
            <w:u w:val="single"/>
          </w:rPr>
          <w:t>Concussion Symptoms page</w:t>
        </w:r>
      </w:hyperlink>
      <w:r w:rsidRPr="00547A63">
        <w:rPr>
          <w:rFonts w:ascii="Times New Roman" w:eastAsia="Times New Roman" w:hAnsi="Times New Roman" w:cs="Times New Roman"/>
          <w:sz w:val="24"/>
          <w:szCs w:val="24"/>
        </w:rPr>
        <w:t>.</w:t>
      </w:r>
    </w:p>
    <w:p w14:paraId="427B0AFB" w14:textId="25F7211B" w:rsidR="00AE4AFC" w:rsidRPr="00AE4AFC" w:rsidRDefault="00AE4AFC" w:rsidP="00AE4AFC">
      <w:pPr>
        <w:spacing w:before="100" w:beforeAutospacing="1" w:after="100" w:afterAutospacing="1" w:line="240" w:lineRule="auto"/>
        <w:rPr>
          <w:rFonts w:ascii="Times New Roman" w:eastAsia="Times New Roman" w:hAnsi="Times New Roman" w:cs="Times New Roman"/>
          <w:sz w:val="24"/>
          <w:szCs w:val="24"/>
        </w:rPr>
      </w:pPr>
      <w:bookmarkStart w:id="1" w:name="_Hlk505679943"/>
      <w:bookmarkStart w:id="2" w:name="_GoBack"/>
      <w:r w:rsidRPr="00BD665A">
        <w:rPr>
          <w:rFonts w:ascii="Times New Roman" w:eastAsia="Times New Roman" w:hAnsi="Times New Roman" w:cs="Times New Roman"/>
          <w:b/>
          <w:sz w:val="24"/>
          <w:szCs w:val="24"/>
        </w:rPr>
        <w:t>THE CONCUSSION PLACE</w:t>
      </w:r>
      <w:r>
        <w:rPr>
          <w:rFonts w:ascii="Times New Roman" w:eastAsia="Times New Roman" w:hAnsi="Times New Roman" w:cs="Times New Roman"/>
          <w:sz w:val="24"/>
          <w:szCs w:val="24"/>
        </w:rPr>
        <w:t xml:space="preserve"> </w:t>
      </w:r>
      <w:r w:rsidRPr="00AE4AFC">
        <w:rPr>
          <w:rFonts w:eastAsia="Times New Roman" w:cstheme="minorHAnsi"/>
        </w:rPr>
        <w:t xml:space="preserve">Call </w:t>
      </w:r>
      <w:hyperlink r:id="rId9" w:history="1">
        <w:r w:rsidRPr="00AE4AFC">
          <w:rPr>
            <w:rStyle w:val="Hyperlink"/>
            <w:rFonts w:eastAsia="Times New Roman" w:cstheme="minorHAnsi"/>
          </w:rPr>
          <w:t xml:space="preserve"> (719) 380-8055</w:t>
        </w:r>
      </w:hyperlink>
      <w:r w:rsidRPr="00AE4AFC">
        <w:rPr>
          <w:rFonts w:eastAsia="Times New Roman" w:cstheme="minorHAnsi"/>
        </w:rPr>
        <w:t xml:space="preserve"> or Email </w:t>
      </w:r>
      <w:hyperlink r:id="rId10" w:history="1">
        <w:r w:rsidRPr="00AE4AFC">
          <w:rPr>
            <w:rStyle w:val="Hyperlink"/>
            <w:rFonts w:cstheme="minorHAnsi"/>
          </w:rPr>
          <w:t>FrontDesk@TheConcussionPlace.com</w:t>
        </w:r>
      </w:hyperlink>
      <w:bookmarkEnd w:id="1"/>
      <w:bookmarkEnd w:id="2"/>
    </w:p>
    <w:sectPr w:rsidR="00AE4AFC" w:rsidRPr="00AE4AFC" w:rsidSect="00AE4AFC">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662"/>
    <w:multiLevelType w:val="multilevel"/>
    <w:tmpl w:val="B3A09B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05B88"/>
    <w:multiLevelType w:val="multilevel"/>
    <w:tmpl w:val="57C8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81EF0"/>
    <w:multiLevelType w:val="multilevel"/>
    <w:tmpl w:val="4DD41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4014C"/>
    <w:multiLevelType w:val="multilevel"/>
    <w:tmpl w:val="C68A1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01264E"/>
    <w:multiLevelType w:val="multilevel"/>
    <w:tmpl w:val="7B5E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53B95"/>
    <w:multiLevelType w:val="multilevel"/>
    <w:tmpl w:val="F174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63"/>
    <w:rsid w:val="00317FD9"/>
    <w:rsid w:val="00547A63"/>
    <w:rsid w:val="007B3899"/>
    <w:rsid w:val="00AE4AFC"/>
    <w:rsid w:val="00BD665A"/>
    <w:rsid w:val="00F74B25"/>
    <w:rsid w:val="00F9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BCB4"/>
  <w15:chartTrackingRefBased/>
  <w15:docId w15:val="{948A8761-A605-4C16-BC9B-45888C1B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A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7A63"/>
    <w:rPr>
      <w:color w:val="0000FF"/>
      <w:u w:val="single"/>
    </w:rPr>
  </w:style>
  <w:style w:type="character" w:styleId="UnresolvedMention">
    <w:name w:val="Unresolved Mention"/>
    <w:basedOn w:val="DefaultParagraphFont"/>
    <w:uiPriority w:val="99"/>
    <w:semiHidden/>
    <w:unhideWhenUsed/>
    <w:rsid w:val="00547A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51011">
      <w:bodyDiv w:val="1"/>
      <w:marLeft w:val="0"/>
      <w:marRight w:val="0"/>
      <w:marTop w:val="0"/>
      <w:marBottom w:val="0"/>
      <w:divBdr>
        <w:top w:val="none" w:sz="0" w:space="0" w:color="auto"/>
        <w:left w:val="none" w:sz="0" w:space="0" w:color="auto"/>
        <w:bottom w:val="none" w:sz="0" w:space="0" w:color="auto"/>
        <w:right w:val="none" w:sz="0" w:space="0" w:color="auto"/>
      </w:divBdr>
    </w:div>
    <w:div w:id="400642745">
      <w:bodyDiv w:val="1"/>
      <w:marLeft w:val="0"/>
      <w:marRight w:val="0"/>
      <w:marTop w:val="0"/>
      <w:marBottom w:val="0"/>
      <w:divBdr>
        <w:top w:val="none" w:sz="0" w:space="0" w:color="auto"/>
        <w:left w:val="none" w:sz="0" w:space="0" w:color="auto"/>
        <w:bottom w:val="none" w:sz="0" w:space="0" w:color="auto"/>
        <w:right w:val="none" w:sz="0" w:space="0" w:color="auto"/>
      </w:divBdr>
    </w:div>
    <w:div w:id="926813597">
      <w:bodyDiv w:val="1"/>
      <w:marLeft w:val="0"/>
      <w:marRight w:val="0"/>
      <w:marTop w:val="0"/>
      <w:marBottom w:val="0"/>
      <w:divBdr>
        <w:top w:val="none" w:sz="0" w:space="0" w:color="auto"/>
        <w:left w:val="none" w:sz="0" w:space="0" w:color="auto"/>
        <w:bottom w:val="none" w:sz="0" w:space="0" w:color="auto"/>
        <w:right w:val="none" w:sz="0" w:space="0" w:color="auto"/>
      </w:divBdr>
    </w:div>
    <w:div w:id="1401295033">
      <w:bodyDiv w:val="1"/>
      <w:marLeft w:val="0"/>
      <w:marRight w:val="0"/>
      <w:marTop w:val="0"/>
      <w:marBottom w:val="0"/>
      <w:divBdr>
        <w:top w:val="none" w:sz="0" w:space="0" w:color="auto"/>
        <w:left w:val="none" w:sz="0" w:space="0" w:color="auto"/>
        <w:bottom w:val="none" w:sz="0" w:space="0" w:color="auto"/>
        <w:right w:val="none" w:sz="0" w:space="0" w:color="auto"/>
      </w:divBdr>
    </w:div>
    <w:div w:id="1993637762">
      <w:bodyDiv w:val="1"/>
      <w:marLeft w:val="0"/>
      <w:marRight w:val="0"/>
      <w:marTop w:val="0"/>
      <w:marBottom w:val="0"/>
      <w:divBdr>
        <w:top w:val="none" w:sz="0" w:space="0" w:color="auto"/>
        <w:left w:val="none" w:sz="0" w:space="0" w:color="auto"/>
        <w:bottom w:val="none" w:sz="0" w:space="0" w:color="auto"/>
        <w:right w:val="none" w:sz="0" w:space="0" w:color="auto"/>
      </w:divBdr>
      <w:divsChild>
        <w:div w:id="2129661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ncussionplace.com/concussion-info/symptoms" TargetMode="External"/><Relationship Id="rId3" Type="http://schemas.openxmlformats.org/officeDocument/2006/relationships/settings" Target="settings.xml"/><Relationship Id="rId7" Type="http://schemas.openxmlformats.org/officeDocument/2006/relationships/hyperlink" Target="mailto:FrontDesk@TheConcussionPla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ax:+1-719-309-5482" TargetMode="External"/><Relationship Id="rId11" Type="http://schemas.openxmlformats.org/officeDocument/2006/relationships/fontTable" Target="fontTable.xml"/><Relationship Id="rId5" Type="http://schemas.openxmlformats.org/officeDocument/2006/relationships/hyperlink" Target="tel:+1-719-380-8055" TargetMode="External"/><Relationship Id="rId10" Type="http://schemas.openxmlformats.org/officeDocument/2006/relationships/hyperlink" Target="mailto:FrontDesk@TheConcussionPlace.com" TargetMode="External"/><Relationship Id="rId4" Type="http://schemas.openxmlformats.org/officeDocument/2006/relationships/webSettings" Target="webSettings.xml"/><Relationship Id="rId9" Type="http://schemas.openxmlformats.org/officeDocument/2006/relationships/hyperlink" Target="mailto:%20(719)%20380-8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2</cp:revision>
  <dcterms:created xsi:type="dcterms:W3CDTF">2018-02-06T18:01:00Z</dcterms:created>
  <dcterms:modified xsi:type="dcterms:W3CDTF">2018-02-06T20:10:00Z</dcterms:modified>
</cp:coreProperties>
</file>